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C4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  <w:r w:rsidRPr="005C2FF7"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  <w:t>TENDERS/QUOTATIONS:</w:t>
      </w:r>
    </w:p>
    <w:p w:rsidR="000966C4" w:rsidRPr="005C2FF7" w:rsidRDefault="000966C4" w:rsidP="000966C4">
      <w:pPr>
        <w:pStyle w:val="BodyText"/>
        <w:ind w:left="284"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5C2FF7">
        <w:rPr>
          <w:rFonts w:ascii="Palatino Linotype" w:hAnsi="Palatino Linotype"/>
          <w:color w:val="000000"/>
          <w:sz w:val="28"/>
          <w:szCs w:val="28"/>
        </w:rPr>
        <w:t>(</w:t>
      </w:r>
      <w:r w:rsidRPr="005C2FF7">
        <w:rPr>
          <w:rFonts w:ascii="Palatino Linotype" w:hAnsi="Palatino Linotype"/>
          <w:sz w:val="28"/>
          <w:szCs w:val="28"/>
        </w:rPr>
        <w:t xml:space="preserve">Ref.: SKU/XIX Convocation/Gold Medal/2021, </w:t>
      </w:r>
      <w:r w:rsidRPr="005C2FF7">
        <w:rPr>
          <w:rFonts w:ascii="Palatino Linotype" w:hAnsi="Palatino Linotype"/>
          <w:color w:val="000000"/>
          <w:sz w:val="28"/>
          <w:szCs w:val="28"/>
        </w:rPr>
        <w:t xml:space="preserve">dated </w:t>
      </w:r>
      <w:r>
        <w:rPr>
          <w:rFonts w:ascii="Palatino Linotype" w:hAnsi="Palatino Linotype"/>
          <w:color w:val="000000"/>
          <w:sz w:val="28"/>
          <w:szCs w:val="28"/>
        </w:rPr>
        <w:t>10</w:t>
      </w:r>
      <w:r w:rsidRPr="005C2FF7">
        <w:rPr>
          <w:rFonts w:ascii="Palatino Linotype" w:hAnsi="Palatino Linotype"/>
          <w:color w:val="000000"/>
          <w:sz w:val="28"/>
          <w:szCs w:val="28"/>
        </w:rPr>
        <w:t>.02.2021)</w:t>
      </w:r>
    </w:p>
    <w:p w:rsidR="000966C4" w:rsidRPr="005C2FF7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0966C4" w:rsidRPr="00034E5A" w:rsidRDefault="000966C4" w:rsidP="000966C4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10</w:t>
      </w:r>
      <w:r w:rsidRPr="00034E5A">
        <w:rPr>
          <w:rFonts w:ascii="Palatino Linotype" w:hAnsi="Palatino Linotype" w:cs="CIDFont+F1"/>
          <w:b/>
          <w:color w:val="000000"/>
          <w:sz w:val="28"/>
          <w:szCs w:val="28"/>
          <w:lang w:val="en-IN" w:eastAsia="en-IN"/>
        </w:rPr>
        <w:t>-02-2021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: Sealed Quotations invited from reputed firms for purchase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/ printing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of the following items</w:t>
      </w: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 in connection with XIX Convocation </w:t>
      </w: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on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or before 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>1</w:t>
      </w:r>
      <w:r w:rsidR="00DD7137">
        <w:rPr>
          <w:rFonts w:ascii="Palatino Linotype" w:hAnsi="Palatino Linotype"/>
          <w:b/>
          <w:color w:val="000000"/>
          <w:sz w:val="28"/>
          <w:szCs w:val="28"/>
        </w:rPr>
        <w:t>9</w:t>
      </w:r>
      <w:r w:rsidRPr="00034E5A">
        <w:rPr>
          <w:rFonts w:ascii="Palatino Linotype" w:hAnsi="Palatino Linotype"/>
          <w:b/>
          <w:color w:val="000000"/>
          <w:sz w:val="28"/>
          <w:szCs w:val="28"/>
          <w:vertAlign w:val="superscript"/>
        </w:rPr>
        <w:t>th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 xml:space="preserve"> February 2021</w:t>
      </w:r>
      <w:r w:rsidRPr="00034E5A">
        <w:rPr>
          <w:rFonts w:ascii="Palatino Linotype" w:hAnsi="Palatino Linotype"/>
          <w:color w:val="000000"/>
          <w:sz w:val="28"/>
          <w:szCs w:val="28"/>
        </w:rPr>
        <w:t xml:space="preserve"> in a sealed cover by </w:t>
      </w:r>
      <w:r w:rsidRPr="00034E5A">
        <w:rPr>
          <w:rFonts w:ascii="Palatino Linotype" w:hAnsi="Palatino Linotype"/>
          <w:b/>
          <w:color w:val="000000"/>
          <w:sz w:val="28"/>
          <w:szCs w:val="28"/>
        </w:rPr>
        <w:t xml:space="preserve">Registered post/Speed post </w:t>
      </w:r>
    </w:p>
    <w:p w:rsidR="000966C4" w:rsidRPr="005C2FF7" w:rsidRDefault="000966C4" w:rsidP="000966C4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0966C4" w:rsidRPr="008A2D7D" w:rsidRDefault="000966C4" w:rsidP="000966C4">
      <w:pPr>
        <w:shd w:val="clear" w:color="auto" w:fill="FFFFFF"/>
        <w:ind w:left="720"/>
        <w:jc w:val="both"/>
        <w:rPr>
          <w:rFonts w:ascii="Palatino Linotype" w:hAnsi="Palatino Linotype" w:cs="Segoe UI"/>
          <w:sz w:val="28"/>
          <w:szCs w:val="28"/>
        </w:rPr>
      </w:pPr>
      <w:r w:rsidRPr="008A2D7D">
        <w:rPr>
          <w:rFonts w:ascii="Book Antiqua" w:hAnsi="Book Antiqua" w:cs="Segoe UI"/>
          <w:sz w:val="28"/>
          <w:szCs w:val="28"/>
        </w:rPr>
        <w:t xml:space="preserve">Gold Medal (Maximum weight  silver32-35 grms, gold polishing,  stickering of each name of gold medalistson the backside of gold medal, ribbons </w:t>
      </w:r>
      <w:r>
        <w:rPr>
          <w:rFonts w:ascii="Book Antiqua" w:hAnsi="Book Antiqua" w:cs="Segoe UI"/>
          <w:sz w:val="28"/>
          <w:szCs w:val="28"/>
        </w:rPr>
        <w:t xml:space="preserve">) </w:t>
      </w:r>
      <w:r w:rsidRPr="008A2D7D">
        <w:rPr>
          <w:rFonts w:ascii="Book Antiqua" w:hAnsi="Book Antiqua" w:cs="Segoe UI"/>
          <w:sz w:val="28"/>
          <w:szCs w:val="28"/>
        </w:rPr>
        <w:t xml:space="preserve">and boxes </w:t>
      </w:r>
      <w:r>
        <w:rPr>
          <w:rFonts w:ascii="Book Antiqua" w:hAnsi="Book Antiqua" w:cs="Segoe UI"/>
          <w:sz w:val="28"/>
          <w:szCs w:val="28"/>
        </w:rPr>
        <w:t xml:space="preserve">– each number including GST </w:t>
      </w:r>
    </w:p>
    <w:p w:rsidR="000966C4" w:rsidRDefault="000966C4" w:rsidP="000966C4">
      <w:pPr>
        <w:autoSpaceDE w:val="0"/>
        <w:autoSpaceDN w:val="0"/>
        <w:adjustRightInd w:val="0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</w:p>
    <w:p w:rsidR="000966C4" w:rsidRPr="00034E5A" w:rsidRDefault="000966C4" w:rsidP="000966C4">
      <w:pPr>
        <w:pStyle w:val="BodyText"/>
        <w:numPr>
          <w:ilvl w:val="0"/>
          <w:numId w:val="1"/>
        </w:numPr>
        <w:ind w:right="-432"/>
        <w:jc w:val="both"/>
        <w:rPr>
          <w:rFonts w:ascii="Palatino Linotype" w:hAnsi="Palatino Linotype"/>
          <w:color w:val="000000"/>
          <w:sz w:val="28"/>
          <w:szCs w:val="28"/>
        </w:rPr>
      </w:pPr>
      <w:r w:rsidRPr="00034E5A">
        <w:rPr>
          <w:rFonts w:ascii="Palatino Linotype" w:hAnsi="Palatino Linotype"/>
          <w:color w:val="000000"/>
          <w:sz w:val="28"/>
          <w:szCs w:val="28"/>
        </w:rPr>
        <w:t>The quotations should be in the name of “</w:t>
      </w:r>
      <w:r w:rsidRPr="00034E5A">
        <w:rPr>
          <w:rFonts w:ascii="Palatino Linotype" w:hAnsi="Palatino Linotype"/>
          <w:color w:val="000000"/>
          <w:sz w:val="28"/>
          <w:szCs w:val="28"/>
          <w:u w:val="single"/>
        </w:rPr>
        <w:t>The Registrar, S.K. University, Anantapur- 515 003</w:t>
      </w:r>
      <w:r w:rsidRPr="00FF4659">
        <w:rPr>
          <w:rFonts w:ascii="Palatino Linotype" w:hAnsi="Palatino Linotype"/>
          <w:color w:val="000000"/>
          <w:sz w:val="28"/>
          <w:szCs w:val="28"/>
          <w:u w:val="single"/>
        </w:rPr>
        <w:t>, Andhra Pradesh.</w:t>
      </w:r>
    </w:p>
    <w:p w:rsidR="000966C4" w:rsidRPr="005157C5" w:rsidRDefault="005157C5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highlight w:val="yellow"/>
          <w:lang w:val="en-IN" w:eastAsia="en-IN"/>
        </w:rPr>
      </w:pPr>
      <w:r w:rsidRPr="005157C5">
        <w:rPr>
          <w:rFonts w:ascii="Palatino Linotype" w:hAnsi="Palatino Linotype" w:cs="CIDFont+F1"/>
          <w:color w:val="000000"/>
          <w:sz w:val="28"/>
          <w:szCs w:val="28"/>
          <w:highlight w:val="yellow"/>
          <w:lang w:val="en-IN" w:eastAsia="en-IN"/>
        </w:rPr>
        <w:t>In continuation of the earlier date, the date of receipt of seale</w:t>
      </w:r>
      <w:r>
        <w:rPr>
          <w:rFonts w:ascii="Palatino Linotype" w:hAnsi="Palatino Linotype" w:cs="CIDFont+F1"/>
          <w:color w:val="000000"/>
          <w:sz w:val="28"/>
          <w:szCs w:val="28"/>
          <w:highlight w:val="yellow"/>
          <w:lang w:val="en-IN" w:eastAsia="en-IN"/>
        </w:rPr>
        <w:t>d quotation is extended up to 19</w:t>
      </w:r>
      <w:r w:rsidRPr="005157C5">
        <w:rPr>
          <w:rFonts w:ascii="Palatino Linotype" w:hAnsi="Palatino Linotype" w:cs="CIDFont+F1"/>
          <w:color w:val="000000"/>
          <w:sz w:val="28"/>
          <w:szCs w:val="28"/>
          <w:highlight w:val="yellow"/>
          <w:lang w:val="en-IN" w:eastAsia="en-IN"/>
        </w:rPr>
        <w:t>-02-2021, 5:00 P.M.</w:t>
      </w:r>
      <w:r w:rsidR="000966C4" w:rsidRPr="005157C5">
        <w:rPr>
          <w:rFonts w:ascii="Palatino Linotype" w:hAnsi="Palatino Linotype" w:cs="CIDFont+F1"/>
          <w:color w:val="000000"/>
          <w:sz w:val="28"/>
          <w:szCs w:val="28"/>
          <w:highlight w:val="yellow"/>
          <w:lang w:val="en-IN" w:eastAsia="en-IN"/>
        </w:rPr>
        <w:t xml:space="preserve">          </w:t>
      </w:r>
    </w:p>
    <w:p w:rsidR="000966C4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 w:rsidRPr="00034E5A"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>Payment will be made against the supply of Item.</w:t>
      </w:r>
    </w:p>
    <w:p w:rsidR="000966C4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  <w:t xml:space="preserve">The quotation should be contain  GST number </w:t>
      </w:r>
    </w:p>
    <w:p w:rsidR="000966C4" w:rsidRPr="00EF1E2D" w:rsidRDefault="000966C4" w:rsidP="000966C4">
      <w:pPr>
        <w:pStyle w:val="BodyText"/>
        <w:numPr>
          <w:ilvl w:val="0"/>
          <w:numId w:val="1"/>
        </w:numPr>
        <w:autoSpaceDE w:val="0"/>
        <w:autoSpaceDN w:val="0"/>
        <w:adjustRightInd w:val="0"/>
        <w:ind w:right="-432"/>
        <w:jc w:val="both"/>
        <w:rPr>
          <w:rFonts w:ascii="Palatino Linotype" w:hAnsi="Palatino Linotype" w:cs="CIDFont+F1"/>
          <w:color w:val="000000"/>
          <w:sz w:val="28"/>
          <w:szCs w:val="28"/>
          <w:lang w:val="en-IN" w:eastAsia="en-IN"/>
        </w:rPr>
      </w:pPr>
      <w:r>
        <w:rPr>
          <w:rFonts w:ascii="Palatino Linotype" w:hAnsi="Palatino Linotype"/>
          <w:color w:val="000000"/>
          <w:sz w:val="28"/>
          <w:szCs w:val="28"/>
        </w:rPr>
        <w:t>S</w:t>
      </w:r>
      <w:r w:rsidRPr="00034E5A">
        <w:rPr>
          <w:rFonts w:ascii="Palatino Linotype" w:hAnsi="Palatino Linotype"/>
          <w:color w:val="000000"/>
          <w:sz w:val="28"/>
          <w:szCs w:val="28"/>
        </w:rPr>
        <w:t>ti</w:t>
      </w:r>
      <w:r>
        <w:rPr>
          <w:rFonts w:ascii="Palatino Linotype" w:hAnsi="Palatino Linotype"/>
          <w:color w:val="000000"/>
          <w:sz w:val="28"/>
          <w:szCs w:val="28"/>
        </w:rPr>
        <w:t>pulate the full terms &amp; condition</w:t>
      </w:r>
    </w:p>
    <w:p w:rsidR="000966C4" w:rsidRDefault="000966C4" w:rsidP="000966C4">
      <w:pPr>
        <w:pStyle w:val="BodyText"/>
        <w:autoSpaceDE w:val="0"/>
        <w:autoSpaceDN w:val="0"/>
        <w:adjustRightInd w:val="0"/>
        <w:ind w:left="284" w:right="-432"/>
        <w:jc w:val="both"/>
        <w:rPr>
          <w:rFonts w:ascii="Book Antiqua" w:hAnsi="Book Antiqua" w:cs="Arial"/>
          <w:sz w:val="24"/>
          <w:szCs w:val="24"/>
        </w:rPr>
      </w:pPr>
    </w:p>
    <w:p w:rsidR="000966C4" w:rsidRDefault="000966C4" w:rsidP="000966C4">
      <w:pPr>
        <w:pStyle w:val="BodyText"/>
        <w:autoSpaceDE w:val="0"/>
        <w:autoSpaceDN w:val="0"/>
        <w:adjustRightInd w:val="0"/>
        <w:ind w:left="284" w:right="-432"/>
        <w:jc w:val="both"/>
        <w:rPr>
          <w:rFonts w:ascii="Book Antiqua" w:hAnsi="Book Antiqua" w:cs="Arial"/>
          <w:sz w:val="24"/>
          <w:szCs w:val="24"/>
        </w:rPr>
      </w:pPr>
    </w:p>
    <w:p w:rsidR="000966C4" w:rsidRPr="005C2FF7" w:rsidRDefault="000966C4" w:rsidP="000966C4">
      <w:pPr>
        <w:pStyle w:val="BodyText"/>
        <w:ind w:left="284" w:right="-432"/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0966C4" w:rsidRPr="005C2FF7" w:rsidRDefault="000966C4" w:rsidP="000966C4">
      <w:pPr>
        <w:pStyle w:val="Title"/>
        <w:ind w:right="-432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:rsidR="000966C4" w:rsidRPr="005C2FF7" w:rsidRDefault="000966C4" w:rsidP="000966C4">
      <w:pPr>
        <w:pStyle w:val="BodyText"/>
        <w:ind w:right="-432"/>
        <w:jc w:val="both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C2FF7"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  <w:t xml:space="preserve">Note: All firms should enclose GST certificate of Registration forms along with their quotations or other wise quotation is invalid. </w:t>
      </w:r>
    </w:p>
    <w:p w:rsidR="000966C4" w:rsidRPr="005C2FF7" w:rsidRDefault="000966C4" w:rsidP="000966C4">
      <w:pPr>
        <w:pStyle w:val="BodyText"/>
        <w:ind w:right="-432"/>
        <w:jc w:val="both"/>
        <w:rPr>
          <w:rFonts w:ascii="Palatino Linotype" w:hAnsi="Palatino Linotype"/>
          <w:b/>
          <w:bCs/>
          <w:i/>
          <w:iCs/>
          <w:color w:val="000000"/>
          <w:sz w:val="28"/>
          <w:szCs w:val="28"/>
          <w:u w:val="single"/>
        </w:rPr>
      </w:pPr>
    </w:p>
    <w:p w:rsidR="000966C4" w:rsidRDefault="000966C4" w:rsidP="000966C4">
      <w:pPr>
        <w:pStyle w:val="Title"/>
        <w:rPr>
          <w:rFonts w:ascii="Sylfaen" w:hAnsi="Sylfaen"/>
          <w:b/>
          <w:bCs/>
          <w:sz w:val="36"/>
          <w:szCs w:val="36"/>
        </w:rPr>
      </w:pPr>
    </w:p>
    <w:p w:rsidR="000966C4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0966C4" w:rsidRDefault="000966C4" w:rsidP="000966C4">
      <w:pPr>
        <w:autoSpaceDE w:val="0"/>
        <w:autoSpaceDN w:val="0"/>
        <w:adjustRightInd w:val="0"/>
        <w:rPr>
          <w:rFonts w:ascii="Palatino Linotype" w:hAnsi="Palatino Linotype" w:cs="CIDFont+F1"/>
          <w:b/>
          <w:color w:val="FF0000"/>
          <w:sz w:val="28"/>
          <w:szCs w:val="28"/>
          <w:u w:val="single"/>
          <w:lang w:val="en-IN" w:eastAsia="en-IN"/>
        </w:rPr>
      </w:pPr>
    </w:p>
    <w:p w:rsidR="000966C4" w:rsidRDefault="000966C4" w:rsidP="000966C4">
      <w:pPr>
        <w:ind w:right="-90"/>
        <w:jc w:val="both"/>
      </w:pPr>
    </w:p>
    <w:p w:rsidR="000966C4" w:rsidRDefault="000966C4" w:rsidP="000966C4"/>
    <w:p w:rsidR="006838AF" w:rsidRDefault="006838AF"/>
    <w:sectPr w:rsidR="006838AF" w:rsidSect="006012D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D18"/>
    <w:multiLevelType w:val="hybridMultilevel"/>
    <w:tmpl w:val="B6903812"/>
    <w:lvl w:ilvl="0" w:tplc="AA7E1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0966C4"/>
    <w:rsid w:val="000966C4"/>
    <w:rsid w:val="004C16C9"/>
    <w:rsid w:val="005157C5"/>
    <w:rsid w:val="006838AF"/>
    <w:rsid w:val="00970EF0"/>
    <w:rsid w:val="00C1573B"/>
    <w:rsid w:val="00DD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66C4"/>
    <w:pPr>
      <w:ind w:right="-720"/>
      <w:jc w:val="center"/>
    </w:pPr>
    <w:rPr>
      <w:rFonts w:ascii="Arial Black" w:hAnsi="Arial Black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966C4"/>
    <w:rPr>
      <w:rFonts w:ascii="Arial Black" w:eastAsia="Times New Roman" w:hAnsi="Arial Black" w:cs="Times New Roman"/>
      <w:sz w:val="40"/>
      <w:szCs w:val="20"/>
      <w:lang w:bidi="ar-SA"/>
    </w:rPr>
  </w:style>
  <w:style w:type="paragraph" w:styleId="BodyText">
    <w:name w:val="Body Text"/>
    <w:basedOn w:val="Normal"/>
    <w:link w:val="BodyTextChar"/>
    <w:rsid w:val="000966C4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966C4"/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</dc:creator>
  <cp:lastModifiedBy>Malli</cp:lastModifiedBy>
  <cp:revision>3</cp:revision>
  <dcterms:created xsi:type="dcterms:W3CDTF">2021-02-10T17:05:00Z</dcterms:created>
  <dcterms:modified xsi:type="dcterms:W3CDTF">2021-02-18T12:59:00Z</dcterms:modified>
</cp:coreProperties>
</file>